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D0" w:rsidRPr="00D500D0" w:rsidRDefault="00D500D0" w:rsidP="00D500D0">
      <w:pPr>
        <w:ind w:firstLine="0"/>
        <w:contextualSpacing w:val="0"/>
        <w:jc w:val="center"/>
        <w:rPr>
          <w:rFonts w:eastAsia="Times New Roman"/>
          <w:b/>
        </w:rPr>
      </w:pPr>
      <w:r w:rsidRPr="00D500D0">
        <w:rPr>
          <w:rFonts w:eastAsia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5406144" wp14:editId="13A7873A">
            <wp:simplePos x="0" y="0"/>
            <wp:positionH relativeFrom="column">
              <wp:posOffset>2895600</wp:posOffset>
            </wp:positionH>
            <wp:positionV relativeFrom="paragraph">
              <wp:posOffset>-464820</wp:posOffset>
            </wp:positionV>
            <wp:extent cx="476250" cy="571500"/>
            <wp:effectExtent l="0" t="0" r="0" b="0"/>
            <wp:wrapNone/>
            <wp:docPr id="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D0" w:rsidRPr="00D500D0" w:rsidRDefault="00D500D0" w:rsidP="00D500D0">
      <w:pPr>
        <w:keepNext/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0"/>
        <w:rPr>
          <w:rFonts w:eastAsia="Times New Roman"/>
          <w:b/>
          <w:szCs w:val="20"/>
        </w:rPr>
      </w:pPr>
    </w:p>
    <w:p w:rsidR="00D500D0" w:rsidRPr="00D500D0" w:rsidRDefault="00D500D0" w:rsidP="00D500D0">
      <w:pPr>
        <w:keepNext/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0"/>
        <w:rPr>
          <w:rFonts w:eastAsia="Times New Roman"/>
          <w:b/>
          <w:szCs w:val="20"/>
        </w:rPr>
      </w:pPr>
      <w:r w:rsidRPr="00D500D0">
        <w:rPr>
          <w:rFonts w:eastAsia="Times New Roman"/>
          <w:b/>
          <w:szCs w:val="20"/>
        </w:rPr>
        <w:t xml:space="preserve"> АДМИНИСТРАЦИЯ</w:t>
      </w:r>
    </w:p>
    <w:p w:rsidR="00D500D0" w:rsidRPr="00D500D0" w:rsidRDefault="00D500D0" w:rsidP="00D500D0">
      <w:pPr>
        <w:keepNext/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0"/>
        <w:rPr>
          <w:rFonts w:eastAsia="Times New Roman"/>
          <w:b/>
          <w:szCs w:val="20"/>
        </w:rPr>
      </w:pPr>
      <w:r w:rsidRPr="00D500D0">
        <w:rPr>
          <w:rFonts w:eastAsia="Times New Roman"/>
          <w:b/>
          <w:szCs w:val="20"/>
        </w:rPr>
        <w:t xml:space="preserve">СОКОЛОВСКОГО СЕЛЬСОВЕТА               </w:t>
      </w:r>
    </w:p>
    <w:p w:rsidR="00D500D0" w:rsidRPr="00D500D0" w:rsidRDefault="00D500D0" w:rsidP="00D500D0">
      <w:pPr>
        <w:keepNext/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0"/>
        <w:rPr>
          <w:rFonts w:eastAsia="Times New Roman"/>
          <w:b/>
          <w:szCs w:val="20"/>
        </w:rPr>
      </w:pPr>
      <w:proofErr w:type="gramStart"/>
      <w:r w:rsidRPr="00D500D0">
        <w:rPr>
          <w:rFonts w:eastAsia="Times New Roman"/>
          <w:b/>
          <w:szCs w:val="20"/>
        </w:rPr>
        <w:t>КОЛЫВАНСКОГО  РАЙОНА</w:t>
      </w:r>
      <w:proofErr w:type="gramEnd"/>
    </w:p>
    <w:p w:rsidR="00D500D0" w:rsidRPr="00D500D0" w:rsidRDefault="00D500D0" w:rsidP="00D500D0">
      <w:pPr>
        <w:keepNext/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0"/>
        <w:rPr>
          <w:rFonts w:eastAsia="Times New Roman"/>
          <w:b/>
          <w:szCs w:val="20"/>
        </w:rPr>
      </w:pPr>
      <w:proofErr w:type="gramStart"/>
      <w:r w:rsidRPr="00D500D0">
        <w:rPr>
          <w:rFonts w:eastAsia="Times New Roman"/>
          <w:b/>
          <w:szCs w:val="20"/>
        </w:rPr>
        <w:t>НОВОСИБИРСКОЙ  ОБЛАСТИ</w:t>
      </w:r>
      <w:proofErr w:type="gramEnd"/>
    </w:p>
    <w:p w:rsidR="00D500D0" w:rsidRPr="00D500D0" w:rsidRDefault="00D500D0" w:rsidP="00D500D0">
      <w:pPr>
        <w:keepNext/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0"/>
        <w:rPr>
          <w:rFonts w:eastAsia="Times New Roman"/>
          <w:szCs w:val="28"/>
        </w:rPr>
      </w:pPr>
    </w:p>
    <w:p w:rsidR="00D500D0" w:rsidRPr="00D500D0" w:rsidRDefault="00D500D0" w:rsidP="00D500D0">
      <w:pPr>
        <w:keepNext/>
        <w:overflowPunct w:val="0"/>
        <w:autoSpaceDE w:val="0"/>
        <w:autoSpaceDN w:val="0"/>
        <w:adjustRightInd w:val="0"/>
        <w:ind w:firstLine="0"/>
        <w:contextualSpacing w:val="0"/>
        <w:jc w:val="center"/>
        <w:outlineLvl w:val="0"/>
        <w:rPr>
          <w:rFonts w:eastAsia="Times New Roman"/>
          <w:b/>
          <w:szCs w:val="20"/>
        </w:rPr>
      </w:pPr>
      <w:r w:rsidRPr="00D500D0">
        <w:rPr>
          <w:rFonts w:eastAsia="Times New Roman"/>
          <w:b/>
          <w:szCs w:val="20"/>
        </w:rPr>
        <w:t>ПОСТАНОВЛЕНИЕ</w:t>
      </w:r>
    </w:p>
    <w:p w:rsidR="00D500D0" w:rsidRPr="00D500D0" w:rsidRDefault="00D500D0" w:rsidP="00D500D0">
      <w:pPr>
        <w:ind w:firstLine="708"/>
        <w:contextualSpacing w:val="0"/>
        <w:jc w:val="left"/>
        <w:rPr>
          <w:rFonts w:eastAsia="Times New Roman"/>
          <w:b/>
          <w:sz w:val="24"/>
        </w:rPr>
      </w:pPr>
    </w:p>
    <w:p w:rsidR="00D500D0" w:rsidRPr="00D500D0" w:rsidRDefault="00D500D0" w:rsidP="00D500D0">
      <w:pPr>
        <w:spacing w:line="360" w:lineRule="auto"/>
        <w:ind w:firstLine="0"/>
        <w:contextualSpacing w:val="0"/>
        <w:jc w:val="left"/>
        <w:rPr>
          <w:rFonts w:eastAsia="Times New Roman"/>
          <w:b/>
          <w:bCs/>
          <w:szCs w:val="28"/>
        </w:rPr>
      </w:pPr>
      <w:r>
        <w:rPr>
          <w:rFonts w:eastAsia="Times New Roman"/>
          <w:szCs w:val="28"/>
        </w:rPr>
        <w:t>18</w:t>
      </w:r>
      <w:r w:rsidRPr="00D500D0">
        <w:rPr>
          <w:rFonts w:eastAsia="Times New Roman"/>
          <w:szCs w:val="28"/>
        </w:rPr>
        <w:t xml:space="preserve">.03.2022 г.                                                                </w:t>
      </w:r>
      <w:r>
        <w:rPr>
          <w:rFonts w:eastAsia="Times New Roman"/>
          <w:szCs w:val="28"/>
        </w:rPr>
        <w:t xml:space="preserve">                      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  </w:t>
      </w:r>
      <w:proofErr w:type="gramStart"/>
      <w:r>
        <w:rPr>
          <w:rFonts w:eastAsia="Times New Roman"/>
          <w:szCs w:val="28"/>
        </w:rPr>
        <w:t>№  22</w:t>
      </w:r>
      <w:proofErr w:type="gramEnd"/>
    </w:p>
    <w:p w:rsidR="000F2358" w:rsidRDefault="000F2358" w:rsidP="000F2358"/>
    <w:p w:rsidR="000F2358" w:rsidRDefault="000F2358" w:rsidP="000F2358"/>
    <w:p w:rsidR="000F2358" w:rsidRDefault="000F2358" w:rsidP="000F2358">
      <w:pPr>
        <w:ind w:right="3401" w:firstLine="0"/>
        <w:rPr>
          <w:rStyle w:val="a3"/>
        </w:rPr>
      </w:pPr>
      <w:r>
        <w:rPr>
          <w:rStyle w:val="a3"/>
        </w:rPr>
        <w:t>«О проведении публичных слушаний по проекту стратегии социально-</w:t>
      </w:r>
      <w:r w:rsidR="00D500D0">
        <w:rPr>
          <w:rStyle w:val="a3"/>
        </w:rPr>
        <w:t>экономического развития Соколовского</w:t>
      </w:r>
      <w:r>
        <w:rPr>
          <w:rStyle w:val="a3"/>
        </w:rPr>
        <w:t xml:space="preserve"> сельсовета Новосибирского района Новосибирской области».</w:t>
      </w:r>
    </w:p>
    <w:p w:rsidR="000F2358" w:rsidRDefault="000F2358" w:rsidP="000F2358">
      <w:pPr>
        <w:ind w:firstLine="0"/>
        <w:rPr>
          <w:rStyle w:val="a3"/>
        </w:rPr>
      </w:pPr>
    </w:p>
    <w:p w:rsidR="000F2358" w:rsidRDefault="000F2358" w:rsidP="00D500D0">
      <w:r>
        <w:t>Во исполнение Федерального закона от 28.06.2014 № 172-ФЗ «О стратегическом планировании в Российской Федерации», Федерального закона от 06.10.2015 № 131-ФЗ «Об общих принципах организаций местного самоуправления в Российской Федерации», в соответствии с Уст</w:t>
      </w:r>
      <w:r w:rsidR="00D500D0">
        <w:t xml:space="preserve">авом Соколовского сельсовета </w:t>
      </w:r>
      <w:proofErr w:type="spellStart"/>
      <w:proofErr w:type="gramStart"/>
      <w:r w:rsidR="00D500D0">
        <w:t>Колыванского</w:t>
      </w:r>
      <w:proofErr w:type="spellEnd"/>
      <w:r w:rsidR="00D500D0">
        <w:t xml:space="preserve"> </w:t>
      </w:r>
      <w:r>
        <w:t xml:space="preserve"> района</w:t>
      </w:r>
      <w:proofErr w:type="gramEnd"/>
      <w:r>
        <w:t xml:space="preserve"> Новосибирской области.</w:t>
      </w:r>
    </w:p>
    <w:p w:rsidR="000F2358" w:rsidRDefault="000F2358" w:rsidP="000F2358"/>
    <w:p w:rsidR="000F2358" w:rsidRDefault="000F2358" w:rsidP="000F2358">
      <w:r>
        <w:t>ПОСТАНОВЛЯЮ:</w:t>
      </w:r>
    </w:p>
    <w:p w:rsidR="007E482D" w:rsidRDefault="00D500D0" w:rsidP="00304D73">
      <w:pPr>
        <w:numPr>
          <w:ilvl w:val="0"/>
          <w:numId w:val="1"/>
        </w:numPr>
        <w:ind w:left="0" w:firstLine="709"/>
      </w:pPr>
      <w:r>
        <w:t>Провести 30.03.2022 в 15</w:t>
      </w:r>
      <w:r w:rsidR="000F2358">
        <w:t xml:space="preserve">.00 часов </w:t>
      </w:r>
      <w:r w:rsidR="000F2358">
        <w:rPr>
          <w:szCs w:val="28"/>
        </w:rPr>
        <w:t>собрание участников</w:t>
      </w:r>
      <w:r w:rsidR="000F2358">
        <w:t xml:space="preserve"> публичных слушаний по проекту стратегии социально-экономического развития </w:t>
      </w:r>
      <w:r>
        <w:rPr>
          <w:rStyle w:val="a3"/>
        </w:rPr>
        <w:t>Соколовского</w:t>
      </w:r>
      <w:r w:rsidR="000F2358">
        <w:t xml:space="preserve"> </w:t>
      </w:r>
      <w:r>
        <w:t xml:space="preserve">сельсовета </w:t>
      </w:r>
      <w:proofErr w:type="spellStart"/>
      <w:r>
        <w:t>Колыванского</w:t>
      </w:r>
      <w:proofErr w:type="spellEnd"/>
      <w:r>
        <w:t xml:space="preserve"> </w:t>
      </w:r>
      <w:proofErr w:type="gramStart"/>
      <w:r>
        <w:t xml:space="preserve">района </w:t>
      </w:r>
      <w:r w:rsidR="000F2358">
        <w:t xml:space="preserve"> Новосибирской</w:t>
      </w:r>
      <w:proofErr w:type="gramEnd"/>
      <w:r w:rsidR="000F2358">
        <w:t xml:space="preserve"> области </w:t>
      </w:r>
      <w:r w:rsidR="000F2358">
        <w:rPr>
          <w:szCs w:val="28"/>
        </w:rPr>
        <w:t>по адресу: Российская Федерация, Ново</w:t>
      </w:r>
      <w:r>
        <w:rPr>
          <w:szCs w:val="28"/>
        </w:rPr>
        <w:t xml:space="preserve">сибирская область, </w:t>
      </w:r>
      <w:proofErr w:type="spellStart"/>
      <w:r>
        <w:rPr>
          <w:szCs w:val="28"/>
        </w:rPr>
        <w:t>Колыванский</w:t>
      </w:r>
      <w:proofErr w:type="spellEnd"/>
      <w:r>
        <w:rPr>
          <w:szCs w:val="28"/>
        </w:rPr>
        <w:t xml:space="preserve"> район, с. </w:t>
      </w:r>
      <w:proofErr w:type="spellStart"/>
      <w:r>
        <w:rPr>
          <w:szCs w:val="28"/>
        </w:rPr>
        <w:t>Соколово</w:t>
      </w:r>
      <w:proofErr w:type="spellEnd"/>
      <w:r>
        <w:rPr>
          <w:szCs w:val="28"/>
        </w:rPr>
        <w:t>, у</w:t>
      </w:r>
      <w:r w:rsidR="00304D73">
        <w:rPr>
          <w:szCs w:val="28"/>
        </w:rPr>
        <w:t>л. Молодежная д. 1б, зрительный зал</w:t>
      </w:r>
      <w:bookmarkStart w:id="0" w:name="_GoBack"/>
      <w:bookmarkEnd w:id="0"/>
      <w:r w:rsidR="000F2358">
        <w:t>.</w:t>
      </w:r>
    </w:p>
    <w:p w:rsidR="000F2358" w:rsidRPr="007E482D" w:rsidRDefault="000F2358" w:rsidP="007E482D">
      <w:pPr>
        <w:numPr>
          <w:ilvl w:val="0"/>
          <w:numId w:val="1"/>
        </w:numPr>
        <w:ind w:left="0" w:firstLine="709"/>
      </w:pPr>
      <w:r w:rsidRPr="007E482D">
        <w:rPr>
          <w:szCs w:val="28"/>
        </w:rPr>
        <w:t>Создать организационный комитет по подготовке и проведению публичных слушаний (далее – организационный комитет) в следующем составе: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786"/>
        <w:gridCol w:w="390"/>
        <w:gridCol w:w="35"/>
        <w:gridCol w:w="4927"/>
        <w:gridCol w:w="35"/>
      </w:tblGrid>
      <w:tr w:rsidR="000F2358" w:rsidTr="000F2358">
        <w:trPr>
          <w:cantSplit/>
        </w:trPr>
        <w:tc>
          <w:tcPr>
            <w:tcW w:w="4786" w:type="dxa"/>
            <w:hideMark/>
          </w:tcPr>
          <w:p w:rsidR="000F2358" w:rsidRDefault="00D500D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Антонова Елена Николаевна</w:t>
            </w:r>
            <w:r w:rsidR="000F2358">
              <w:rPr>
                <w:szCs w:val="28"/>
              </w:rPr>
              <w:t xml:space="preserve"> </w:t>
            </w:r>
          </w:p>
          <w:p w:rsidR="007E482D" w:rsidRDefault="007E482D">
            <w:pPr>
              <w:ind w:firstLine="0"/>
              <w:rPr>
                <w:szCs w:val="28"/>
              </w:rPr>
            </w:pPr>
          </w:p>
          <w:p w:rsidR="007E482D" w:rsidRDefault="007E482D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Виканов</w:t>
            </w:r>
            <w:proofErr w:type="spellEnd"/>
            <w:r>
              <w:rPr>
                <w:szCs w:val="28"/>
              </w:rPr>
              <w:t xml:space="preserve"> Евгений Александрович </w:t>
            </w:r>
          </w:p>
          <w:p w:rsidR="007E482D" w:rsidRDefault="007E482D">
            <w:pPr>
              <w:ind w:firstLine="0"/>
              <w:rPr>
                <w:szCs w:val="28"/>
              </w:rPr>
            </w:pPr>
          </w:p>
        </w:tc>
        <w:tc>
          <w:tcPr>
            <w:tcW w:w="425" w:type="dxa"/>
            <w:gridSpan w:val="2"/>
            <w:hideMark/>
          </w:tcPr>
          <w:p w:rsidR="000F2358" w:rsidRDefault="000F2358">
            <w:pPr>
              <w:ind w:firstLine="0"/>
              <w:rPr>
                <w:szCs w:val="28"/>
              </w:rPr>
            </w:pPr>
          </w:p>
        </w:tc>
        <w:tc>
          <w:tcPr>
            <w:tcW w:w="4962" w:type="dxa"/>
            <w:gridSpan w:val="2"/>
          </w:tcPr>
          <w:p w:rsidR="007E482D" w:rsidRPr="00FF6098" w:rsidRDefault="000F2358">
            <w:pPr>
              <w:ind w:firstLine="0"/>
              <w:jc w:val="left"/>
            </w:pPr>
            <w:r>
              <w:rPr>
                <w:szCs w:val="28"/>
              </w:rPr>
              <w:t xml:space="preserve">Глава </w:t>
            </w:r>
            <w:r w:rsidR="00D500D0">
              <w:rPr>
                <w:rStyle w:val="a3"/>
              </w:rPr>
              <w:t>Соколовского</w:t>
            </w:r>
            <w:r>
              <w:t xml:space="preserve"> сельсовета</w:t>
            </w:r>
            <w:r w:rsidRPr="00FF6098">
              <w:t>;</w:t>
            </w:r>
          </w:p>
          <w:p w:rsidR="007E482D" w:rsidRPr="00FF6098" w:rsidRDefault="007E482D">
            <w:pPr>
              <w:ind w:firstLine="0"/>
              <w:jc w:val="left"/>
            </w:pPr>
          </w:p>
          <w:p w:rsidR="007E482D" w:rsidRPr="007E482D" w:rsidRDefault="00654DA3">
            <w:pPr>
              <w:ind w:firstLine="0"/>
              <w:jc w:val="left"/>
            </w:pPr>
            <w:r>
              <w:t>Заместитель Главы Соколовского сельсовета;</w:t>
            </w:r>
          </w:p>
          <w:p w:rsidR="000F2358" w:rsidRDefault="000F2358">
            <w:pPr>
              <w:ind w:firstLine="0"/>
              <w:jc w:val="left"/>
            </w:pPr>
            <w:r w:rsidRPr="00FF6098">
              <w:t xml:space="preserve"> </w:t>
            </w:r>
          </w:p>
          <w:p w:rsidR="000F2358" w:rsidRDefault="000F2358">
            <w:pPr>
              <w:ind w:firstLine="0"/>
              <w:jc w:val="left"/>
              <w:rPr>
                <w:szCs w:val="28"/>
              </w:rPr>
            </w:pPr>
          </w:p>
        </w:tc>
      </w:tr>
      <w:tr w:rsidR="000F2358" w:rsidTr="000F2358">
        <w:trPr>
          <w:gridAfter w:val="1"/>
          <w:wAfter w:w="35" w:type="dxa"/>
        </w:trPr>
        <w:tc>
          <w:tcPr>
            <w:tcW w:w="4786" w:type="dxa"/>
          </w:tcPr>
          <w:p w:rsidR="000F2358" w:rsidRDefault="007E482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Галкина Мария Андреевна</w:t>
            </w:r>
          </w:p>
          <w:p w:rsidR="000F2358" w:rsidRDefault="000F235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390" w:type="dxa"/>
            <w:hideMark/>
          </w:tcPr>
          <w:p w:rsidR="000F2358" w:rsidRDefault="000F2358">
            <w:pPr>
              <w:ind w:firstLine="0"/>
              <w:rPr>
                <w:szCs w:val="28"/>
              </w:rPr>
            </w:pPr>
          </w:p>
        </w:tc>
        <w:tc>
          <w:tcPr>
            <w:tcW w:w="4962" w:type="dxa"/>
            <w:gridSpan w:val="2"/>
          </w:tcPr>
          <w:p w:rsidR="000F2358" w:rsidRDefault="007E482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Специалист Соколовского сельсовета.</w:t>
            </w:r>
          </w:p>
          <w:p w:rsidR="000F2358" w:rsidRDefault="000F2358">
            <w:pPr>
              <w:ind w:firstLine="0"/>
              <w:rPr>
                <w:szCs w:val="28"/>
              </w:rPr>
            </w:pPr>
          </w:p>
          <w:p w:rsidR="000F2358" w:rsidRDefault="000F2358">
            <w:pPr>
              <w:ind w:firstLine="0"/>
              <w:rPr>
                <w:szCs w:val="28"/>
              </w:rPr>
            </w:pPr>
          </w:p>
        </w:tc>
      </w:tr>
    </w:tbl>
    <w:p w:rsidR="000F2358" w:rsidRDefault="000F2358" w:rsidP="000F2358">
      <w:pPr>
        <w:numPr>
          <w:ilvl w:val="0"/>
          <w:numId w:val="1"/>
        </w:numPr>
        <w:spacing w:line="240" w:lineRule="atLeast"/>
        <w:rPr>
          <w:szCs w:val="28"/>
        </w:rPr>
      </w:pPr>
      <w:r>
        <w:rPr>
          <w:szCs w:val="28"/>
        </w:rPr>
        <w:t>Определить местонахождение организационного комитета по адресу: Российская Федерация, Новосибирская область,</w:t>
      </w:r>
      <w:r w:rsidR="007E482D" w:rsidRPr="007E482D">
        <w:rPr>
          <w:szCs w:val="28"/>
        </w:rPr>
        <w:t xml:space="preserve"> </w:t>
      </w:r>
      <w:proofErr w:type="spellStart"/>
      <w:r w:rsidR="007E482D">
        <w:rPr>
          <w:szCs w:val="28"/>
        </w:rPr>
        <w:t>Колыванский</w:t>
      </w:r>
      <w:proofErr w:type="spellEnd"/>
      <w:r w:rsidR="007E482D">
        <w:rPr>
          <w:szCs w:val="28"/>
        </w:rPr>
        <w:t xml:space="preserve"> район,</w:t>
      </w:r>
      <w:r>
        <w:rPr>
          <w:szCs w:val="28"/>
        </w:rPr>
        <w:t xml:space="preserve"> </w:t>
      </w:r>
      <w:r>
        <w:rPr>
          <w:szCs w:val="28"/>
          <w:lang w:val="en-US"/>
        </w:rPr>
        <w:t>c</w:t>
      </w:r>
      <w:r w:rsidR="007E482D">
        <w:rPr>
          <w:szCs w:val="28"/>
        </w:rPr>
        <w:t xml:space="preserve">. </w:t>
      </w:r>
      <w:proofErr w:type="spellStart"/>
      <w:r w:rsidR="007E482D">
        <w:rPr>
          <w:szCs w:val="28"/>
        </w:rPr>
        <w:t>Соколово</w:t>
      </w:r>
      <w:proofErr w:type="spellEnd"/>
      <w:r w:rsidR="007E482D">
        <w:rPr>
          <w:szCs w:val="28"/>
        </w:rPr>
        <w:t>, ул. Советская 43, почтовый индекс: 633168</w:t>
      </w:r>
      <w:r>
        <w:rPr>
          <w:szCs w:val="28"/>
        </w:rPr>
        <w:t xml:space="preserve">, адрес </w:t>
      </w:r>
      <w:r>
        <w:rPr>
          <w:szCs w:val="28"/>
        </w:rPr>
        <w:lastRenderedPageBreak/>
        <w:t>эл</w:t>
      </w:r>
      <w:r w:rsidR="007E482D">
        <w:rPr>
          <w:szCs w:val="28"/>
        </w:rPr>
        <w:t xml:space="preserve">ектронной почты: </w:t>
      </w:r>
      <w:hyperlink r:id="rId6" w:history="1">
        <w:r w:rsidR="007E482D" w:rsidRPr="000410CD">
          <w:rPr>
            <w:rStyle w:val="a4"/>
            <w:szCs w:val="28"/>
            <w:lang w:val="en-US"/>
          </w:rPr>
          <w:t>kol</w:t>
        </w:r>
        <w:r w:rsidR="007E482D" w:rsidRPr="000410CD">
          <w:rPr>
            <w:rStyle w:val="a4"/>
            <w:szCs w:val="28"/>
          </w:rPr>
          <w:t>_</w:t>
        </w:r>
        <w:r w:rsidR="007E482D" w:rsidRPr="000410CD">
          <w:rPr>
            <w:rStyle w:val="a4"/>
            <w:szCs w:val="28"/>
            <w:lang w:val="en-US"/>
          </w:rPr>
          <w:t>sokolspec</w:t>
        </w:r>
        <w:r w:rsidR="007E482D" w:rsidRPr="000410CD">
          <w:rPr>
            <w:rStyle w:val="a4"/>
            <w:szCs w:val="28"/>
          </w:rPr>
          <w:t>@</w:t>
        </w:r>
        <w:r w:rsidR="007E482D" w:rsidRPr="000410CD">
          <w:rPr>
            <w:rStyle w:val="a4"/>
            <w:szCs w:val="28"/>
            <w:lang w:val="en-US"/>
          </w:rPr>
          <w:t>mail</w:t>
        </w:r>
        <w:r w:rsidR="007E482D" w:rsidRPr="000410CD">
          <w:rPr>
            <w:rStyle w:val="a4"/>
            <w:szCs w:val="28"/>
          </w:rPr>
          <w:t>.</w:t>
        </w:r>
        <w:proofErr w:type="spellStart"/>
        <w:r w:rsidR="007E482D" w:rsidRPr="000410CD">
          <w:rPr>
            <w:rStyle w:val="a4"/>
            <w:szCs w:val="28"/>
            <w:lang w:val="en-US"/>
          </w:rPr>
          <w:t>ru</w:t>
        </w:r>
        <w:proofErr w:type="spellEnd"/>
      </w:hyperlink>
      <w:r w:rsidR="007E482D" w:rsidRPr="007E482D">
        <w:rPr>
          <w:szCs w:val="28"/>
        </w:rPr>
        <w:t xml:space="preserve"> </w:t>
      </w:r>
      <w:r w:rsidR="007E482D">
        <w:rPr>
          <w:szCs w:val="28"/>
        </w:rPr>
        <w:t>, контактный телефон: 8-383-52-31-411</w:t>
      </w:r>
      <w:r>
        <w:rPr>
          <w:szCs w:val="28"/>
        </w:rPr>
        <w:t>.</w:t>
      </w:r>
    </w:p>
    <w:p w:rsidR="000F2358" w:rsidRDefault="000F2358" w:rsidP="000F2358">
      <w:pPr>
        <w:numPr>
          <w:ilvl w:val="0"/>
          <w:numId w:val="1"/>
        </w:numPr>
        <w:spacing w:line="240" w:lineRule="atLeast"/>
        <w:rPr>
          <w:szCs w:val="28"/>
        </w:rPr>
      </w:pPr>
      <w:r>
        <w:rPr>
          <w:szCs w:val="28"/>
        </w:rPr>
        <w:t>Установить порядок проведения публичных слушаний, состоящий из следующих этапов: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>оповещение о начале публичных слушаний;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>размещение проекта стратегии, подлежащего рассмотрению на публичных слушани</w:t>
      </w:r>
      <w:r w:rsidR="006B0001">
        <w:rPr>
          <w:szCs w:val="28"/>
        </w:rPr>
        <w:t>ях на официальном сайте Соколовского</w:t>
      </w:r>
      <w:r>
        <w:rPr>
          <w:szCs w:val="28"/>
        </w:rPr>
        <w:t xml:space="preserve"> сельсовета;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>проведение экспозиции проекта стратегии, подлежащего рассмотрению на публичных слушаниях,</w:t>
      </w:r>
      <w:r w:rsidR="006B0001">
        <w:rPr>
          <w:szCs w:val="28"/>
        </w:rPr>
        <w:t xml:space="preserve"> в здании Администрации Соколовского</w:t>
      </w:r>
      <w:r>
        <w:rPr>
          <w:szCs w:val="28"/>
        </w:rPr>
        <w:t xml:space="preserve"> сельсовета</w:t>
      </w:r>
      <w:r>
        <w:t xml:space="preserve"> </w:t>
      </w:r>
      <w:r>
        <w:rPr>
          <w:szCs w:val="28"/>
        </w:rPr>
        <w:t xml:space="preserve">по адресу: Российская Федерация, Новосибирская область, </w:t>
      </w:r>
      <w:proofErr w:type="spellStart"/>
      <w:r w:rsidR="006B0001">
        <w:rPr>
          <w:szCs w:val="28"/>
        </w:rPr>
        <w:t>Колыванский</w:t>
      </w:r>
      <w:proofErr w:type="spellEnd"/>
      <w:r w:rsidR="006B0001">
        <w:rPr>
          <w:szCs w:val="28"/>
        </w:rPr>
        <w:t xml:space="preserve"> район, c. </w:t>
      </w:r>
      <w:proofErr w:type="spellStart"/>
      <w:r w:rsidR="006B0001">
        <w:rPr>
          <w:szCs w:val="28"/>
        </w:rPr>
        <w:t>Соколово</w:t>
      </w:r>
      <w:proofErr w:type="spellEnd"/>
      <w:r>
        <w:rPr>
          <w:szCs w:val="28"/>
        </w:rPr>
        <w:t>, ул</w:t>
      </w:r>
      <w:r w:rsidR="006B0001">
        <w:rPr>
          <w:szCs w:val="28"/>
        </w:rPr>
        <w:t>. Советская д. 43</w:t>
      </w:r>
      <w:r>
        <w:rPr>
          <w:szCs w:val="28"/>
        </w:rPr>
        <w:t>;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>проведение собрания участников публичных слушаний;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 xml:space="preserve">подготовка и оформление протокола публичных слушаний; 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>подготовка и опубликование заключения о результатах публичных слушаний.</w:t>
      </w:r>
    </w:p>
    <w:p w:rsidR="000F2358" w:rsidRDefault="000F2358" w:rsidP="000F2358">
      <w:pPr>
        <w:numPr>
          <w:ilvl w:val="0"/>
          <w:numId w:val="1"/>
        </w:numPr>
        <w:spacing w:line="240" w:lineRule="atLeast"/>
        <w:rPr>
          <w:szCs w:val="28"/>
        </w:rPr>
      </w:pPr>
      <w:r>
        <w:rPr>
          <w:szCs w:val="28"/>
        </w:rPr>
        <w:t>Предложить участникам</w:t>
      </w:r>
      <w:r w:rsidR="00FF6098">
        <w:rPr>
          <w:szCs w:val="28"/>
        </w:rPr>
        <w:t xml:space="preserve"> публичных слушаний в течение 10</w:t>
      </w:r>
      <w:r>
        <w:rPr>
          <w:szCs w:val="28"/>
        </w:rPr>
        <w:t xml:space="preserve"> дней со дня размещения проекта и информационных материалов к нему внести в организационный комитет предложения и замечания, касающиеся проекта.</w:t>
      </w:r>
    </w:p>
    <w:p w:rsidR="000F2358" w:rsidRDefault="000F2358" w:rsidP="000F2358">
      <w:pPr>
        <w:numPr>
          <w:ilvl w:val="0"/>
          <w:numId w:val="1"/>
        </w:numPr>
        <w:spacing w:line="240" w:lineRule="atLeast"/>
        <w:rPr>
          <w:szCs w:val="28"/>
        </w:rPr>
      </w:pPr>
      <w:r>
        <w:rPr>
          <w:szCs w:val="28"/>
        </w:rPr>
        <w:t>Организационному комитету: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>6.1. Подготовить оповещение о начале публичных слушаний.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>6.2. Организовать опубликование (обнародование) оповещения о начале публичных слушаний в периодическом пе</w:t>
      </w:r>
      <w:r w:rsidR="006B0001">
        <w:rPr>
          <w:szCs w:val="28"/>
        </w:rPr>
        <w:t>чатном издании «Бюллетень органов местного самоуправления Соколовского сельсовета</w:t>
      </w:r>
      <w:r>
        <w:rPr>
          <w:szCs w:val="28"/>
        </w:rPr>
        <w:t>»</w:t>
      </w:r>
      <w:r w:rsidR="006B0001">
        <w:rPr>
          <w:szCs w:val="28"/>
        </w:rPr>
        <w:t xml:space="preserve"> и на официальном сайте Соколовского</w:t>
      </w:r>
      <w:r>
        <w:rPr>
          <w:szCs w:val="28"/>
        </w:rPr>
        <w:t xml:space="preserve"> сельсовета в информационно-телекоммуникационной сети «Интернет» (далее – официальный сайт). </w:t>
      </w:r>
    </w:p>
    <w:p w:rsidR="000F2358" w:rsidRDefault="000F2358" w:rsidP="000F2358">
      <w:pPr>
        <w:spacing w:line="240" w:lineRule="atLeast"/>
        <w:ind w:left="1069" w:firstLine="0"/>
        <w:rPr>
          <w:szCs w:val="28"/>
        </w:rPr>
      </w:pPr>
      <w:r>
        <w:rPr>
          <w:szCs w:val="28"/>
        </w:rPr>
        <w:t>6.3. В течение срока, указанного в пункте 5 постановления, осуществлять регистрацию и рассмотрение предложений и замечаний, вносимых участниками публичных слушаний.</w:t>
      </w:r>
    </w:p>
    <w:p w:rsidR="000F2358" w:rsidRDefault="000F2358" w:rsidP="000F2358">
      <w:pPr>
        <w:numPr>
          <w:ilvl w:val="0"/>
          <w:numId w:val="2"/>
        </w:numPr>
      </w:pPr>
      <w:r>
        <w:t>Контроль за исполнением данного постановления оставляю за собой.</w:t>
      </w:r>
    </w:p>
    <w:p w:rsidR="000F2358" w:rsidRDefault="000F2358" w:rsidP="000F2358">
      <w:pPr>
        <w:rPr>
          <w:szCs w:val="28"/>
        </w:rPr>
      </w:pPr>
    </w:p>
    <w:p w:rsidR="006B0001" w:rsidRDefault="006B0001" w:rsidP="000F2358">
      <w:pPr>
        <w:rPr>
          <w:szCs w:val="28"/>
        </w:rPr>
      </w:pPr>
    </w:p>
    <w:p w:rsidR="006B0001" w:rsidRDefault="006B0001" w:rsidP="000F2358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7"/>
        <w:gridCol w:w="484"/>
        <w:gridCol w:w="3134"/>
      </w:tblGrid>
      <w:tr w:rsidR="000F2358" w:rsidTr="000F2358">
        <w:tc>
          <w:tcPr>
            <w:tcW w:w="6062" w:type="dxa"/>
            <w:hideMark/>
          </w:tcPr>
          <w:p w:rsidR="006B0001" w:rsidRDefault="000F2358">
            <w:pPr>
              <w:ind w:firstLine="0"/>
            </w:pPr>
            <w:r>
              <w:rPr>
                <w:szCs w:val="28"/>
              </w:rPr>
              <w:t xml:space="preserve">Глава </w:t>
            </w:r>
            <w:r w:rsidR="006B0001">
              <w:rPr>
                <w:rStyle w:val="a3"/>
              </w:rPr>
              <w:t>Соколовского</w:t>
            </w:r>
            <w:r w:rsidR="006B0001">
              <w:t xml:space="preserve"> сельсовета </w:t>
            </w:r>
          </w:p>
          <w:p w:rsidR="006B0001" w:rsidRDefault="006B0001">
            <w:pPr>
              <w:ind w:firstLine="0"/>
            </w:pPr>
            <w:proofErr w:type="spellStart"/>
            <w:proofErr w:type="gramStart"/>
            <w:r>
              <w:t>Колыванского</w:t>
            </w:r>
            <w:proofErr w:type="spellEnd"/>
            <w:r>
              <w:t xml:space="preserve"> </w:t>
            </w:r>
            <w:r w:rsidR="000F2358">
              <w:t xml:space="preserve"> района</w:t>
            </w:r>
            <w:proofErr w:type="gramEnd"/>
            <w:r w:rsidR="000F2358">
              <w:t xml:space="preserve"> </w:t>
            </w:r>
          </w:p>
          <w:p w:rsidR="000F2358" w:rsidRDefault="000F2358">
            <w:pPr>
              <w:ind w:firstLine="0"/>
              <w:rPr>
                <w:szCs w:val="28"/>
              </w:rPr>
            </w:pPr>
            <w:r>
              <w:t>Новосибирской области</w:t>
            </w:r>
          </w:p>
        </w:tc>
        <w:tc>
          <w:tcPr>
            <w:tcW w:w="507" w:type="dxa"/>
          </w:tcPr>
          <w:p w:rsidR="000F2358" w:rsidRDefault="000F2358">
            <w:pPr>
              <w:ind w:firstLine="0"/>
              <w:rPr>
                <w:szCs w:val="28"/>
              </w:rPr>
            </w:pPr>
          </w:p>
        </w:tc>
        <w:tc>
          <w:tcPr>
            <w:tcW w:w="3285" w:type="dxa"/>
          </w:tcPr>
          <w:p w:rsidR="000F2358" w:rsidRDefault="000F2358">
            <w:pPr>
              <w:jc w:val="right"/>
              <w:rPr>
                <w:highlight w:val="yellow"/>
              </w:rPr>
            </w:pPr>
          </w:p>
          <w:p w:rsidR="000F2358" w:rsidRDefault="006B0001">
            <w:pPr>
              <w:jc w:val="right"/>
              <w:rPr>
                <w:szCs w:val="28"/>
              </w:rPr>
            </w:pPr>
            <w:r>
              <w:t>Е.Н. Антонова</w:t>
            </w:r>
          </w:p>
        </w:tc>
      </w:tr>
    </w:tbl>
    <w:p w:rsidR="000F2358" w:rsidRDefault="000F2358" w:rsidP="000F2358">
      <w:pPr>
        <w:rPr>
          <w:szCs w:val="28"/>
        </w:rPr>
      </w:pPr>
    </w:p>
    <w:p w:rsidR="00C67E7C" w:rsidRDefault="00C67E7C"/>
    <w:sectPr w:rsidR="00C6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946"/>
    <w:multiLevelType w:val="hybridMultilevel"/>
    <w:tmpl w:val="71E03BE2"/>
    <w:lvl w:ilvl="0" w:tplc="87646F4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721F19"/>
    <w:multiLevelType w:val="hybridMultilevel"/>
    <w:tmpl w:val="B9FC9E58"/>
    <w:lvl w:ilvl="0" w:tplc="D4B836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FE"/>
    <w:rsid w:val="000F2358"/>
    <w:rsid w:val="00304D73"/>
    <w:rsid w:val="00654DA3"/>
    <w:rsid w:val="006B0001"/>
    <w:rsid w:val="007E482D"/>
    <w:rsid w:val="00C516FE"/>
    <w:rsid w:val="00C67E7C"/>
    <w:rsid w:val="00D500D0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2152"/>
  <w15:chartTrackingRefBased/>
  <w15:docId w15:val="{BEB12629-C3C0-4EF0-BA1F-3E30E6C9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58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2358"/>
    <w:rPr>
      <w:i w:val="0"/>
      <w:iCs w:val="0"/>
    </w:rPr>
  </w:style>
  <w:style w:type="character" w:styleId="a4">
    <w:name w:val="Hyperlink"/>
    <w:basedOn w:val="a0"/>
    <w:uiPriority w:val="99"/>
    <w:unhideWhenUsed/>
    <w:rsid w:val="007E48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0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09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_sokolspec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2022-03-18T02:23:00Z</cp:lastPrinted>
  <dcterms:created xsi:type="dcterms:W3CDTF">2022-03-18T01:50:00Z</dcterms:created>
  <dcterms:modified xsi:type="dcterms:W3CDTF">2022-03-18T02:36:00Z</dcterms:modified>
</cp:coreProperties>
</file>